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smallCaps w:val="1"/>
          <w:color w:val="000000"/>
          <w:spacing w:val="-10"/>
          <w:u w:color="000000"/>
          <w:rtl w:val="0"/>
          <w:lang w:val="en-US"/>
        </w:rPr>
        <w:t>Jude</w:t>
      </w:r>
      <w:r>
        <w:rPr>
          <w:b w:val="1"/>
          <w:bCs w:val="1"/>
          <w:smallCaps w:val="1"/>
          <w:color w:val="000000"/>
          <w:spacing w:val="-10"/>
          <w:u w:color="000000"/>
          <w:rtl w:val="0"/>
          <w:lang w:val="en-US"/>
        </w:rPr>
        <w:t xml:space="preserve"> 4  </w:t>
      </w:r>
      <w:r>
        <w:rPr>
          <w:b w:val="1"/>
          <w:bCs w:val="1"/>
          <w:smallCaps w:val="1"/>
          <w:color w:val="000000"/>
          <w:spacing w:val="-10"/>
          <w:sz w:val="32"/>
          <w:szCs w:val="32"/>
          <w:u w:color="000000"/>
          <w:rtl w:val="0"/>
          <w:lang w:val="en-US"/>
        </w:rPr>
        <w:t xml:space="preserve">Fighting False Teachers Pt A  </w:t>
      </w:r>
      <w:r>
        <w:rPr>
          <w:b w:val="1"/>
          <w:bCs w:val="1"/>
          <w:smallCaps w:val="1"/>
          <w:color w:val="000000"/>
          <w:spacing w:val="-8"/>
          <w:sz w:val="12"/>
          <w:szCs w:val="12"/>
          <w:u w:color="000000"/>
          <w:rtl w:val="0"/>
          <w:lang w:val="en-US"/>
        </w:rPr>
        <w:t>©</w:t>
      </w:r>
      <w:r>
        <w:rPr>
          <w:b w:val="1"/>
          <w:bCs w:val="1"/>
          <w:caps w:val="0"/>
          <w:smallCaps w:val="0"/>
          <w:color w:val="000000"/>
          <w:spacing w:val="-8"/>
          <w:sz w:val="12"/>
          <w:szCs w:val="12"/>
          <w:u w:color="000000"/>
          <w:rtl w:val="0"/>
          <w:lang w:val="en-US"/>
        </w:rPr>
        <w:t xml:space="preserve">2019 WF Cobb Truthbase.net    </w:t>
      </w:r>
      <w:r>
        <w:rPr>
          <w:b w:val="1"/>
          <w:bCs w:val="1"/>
          <w:i w:val="1"/>
          <w:iCs w:val="1"/>
          <w:caps w:val="0"/>
          <w:smallCaps w:val="0"/>
          <w:color w:val="000000"/>
          <w:spacing w:val="-8"/>
          <w:sz w:val="18"/>
          <w:szCs w:val="18"/>
          <w:u w:color="000000"/>
          <w:rtl w:val="0"/>
          <w:lang w:val="en-US"/>
        </w:rPr>
        <w:t>DailyTruthbase.blogspot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b w:val="1"/>
          <w:bCs w:val="1"/>
          <w:color w:val="000000"/>
          <w:spacing w:val="-10"/>
          <w:sz w:val="6"/>
          <w:szCs w:val="6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4 Certain men have crept in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unnoticed.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..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ungodly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, who turn the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of our God into lawless caprice -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deny the only Lord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God  and JC</w:t>
      </w:r>
    </w:p>
    <w:p>
      <w:pPr>
        <w:pStyle w:val="Default"/>
        <w:rPr>
          <w:b w:val="1"/>
          <w:bCs w:val="1"/>
          <w:color w:val="000000"/>
          <w:spacing w:val="-10"/>
          <w:sz w:val="6"/>
          <w:szCs w:val="6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I. False teachers are demonic wolves seeking to </w:t>
      </w:r>
      <w:r>
        <w:rPr>
          <w:b w:val="1"/>
          <w:bCs w:val="1"/>
          <w:color w:val="000000"/>
          <w:spacing w:val="-10"/>
          <w:sz w:val="20"/>
          <w:szCs w:val="20"/>
          <w:u w:val="single" w:color="000000"/>
          <w:rtl w:val="0"/>
          <w:lang w:val="en-US"/>
        </w:rPr>
        <w:t>deceive &amp; destroy disciples</w:t>
      </w:r>
      <w:r>
        <w:rPr>
          <w:b w:val="1"/>
          <w:bCs w:val="1"/>
          <w:color w:val="000000"/>
          <w:spacing w:val="-10"/>
          <w:sz w:val="20"/>
          <w:szCs w:val="20"/>
          <w:u w:color="000000"/>
          <w:rtl w:val="0"/>
          <w:lang w:val="en-US"/>
        </w:rPr>
        <w:t>, diminishing God's glory by appealing to unsanctioned desires/lusts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b w:val="1"/>
          <w:bCs w:val="1"/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24:4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Take heed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no one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deceives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you. 5 many will come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 My name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: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'I am the Christ,'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deceive many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9 they will deliver you up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tribulation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kill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you, and you will be hated...for My name's sake.10 many will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offended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betray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one another, and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hate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one another.11 Then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many false prophet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s will rise up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deceive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many. 12 And because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lawlessness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abound,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 of many will grow cold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.13 But 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endures to the end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shall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saved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24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false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christs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false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prophets will rise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show great signs and wonders to deceive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if possible, even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elect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25 See, I have told you beforehand</w:t>
      </w: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. [forewarned is forearmed]</w:t>
      </w:r>
    </w:p>
    <w:p>
      <w:pPr>
        <w:pStyle w:val="Default"/>
        <w:rPr>
          <w:b w:val="1"/>
          <w:bCs w:val="1"/>
          <w:color w:val="000000"/>
          <w:sz w:val="16"/>
          <w:szCs w:val="16"/>
          <w:u w:color="000000"/>
        </w:rPr>
      </w:pPr>
    </w:p>
    <w:p>
      <w:pPr>
        <w:pStyle w:val="Default"/>
        <w:rPr>
          <w:b w:val="1"/>
          <w:bCs w:val="1"/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pacing w:val="-3"/>
          <w:sz w:val="20"/>
          <w:szCs w:val="20"/>
          <w:u w:color="000000"/>
          <w:rtl w:val="0"/>
          <w:lang w:val="en-US"/>
        </w:rPr>
        <w:t>II. Believers need to be on guard against popular, broad-way teachers who yield fatal fruit that sterilizes spiritual lives</w:t>
      </w:r>
      <w:r>
        <w:rPr>
          <w:b w:val="1"/>
          <w:bCs w:val="1"/>
          <w:color w:val="000000"/>
          <w:spacing w:val="-4"/>
          <w:sz w:val="16"/>
          <w:szCs w:val="16"/>
          <w:u w:color="000000"/>
          <w:rtl w:val="0"/>
          <w:lang w:val="en-US"/>
        </w:rPr>
        <w:t xml:space="preserve">  (unfruitful)</w:t>
      </w:r>
    </w:p>
    <w:p>
      <w:pPr>
        <w:pStyle w:val="Default"/>
        <w:rPr>
          <w:b w:val="1"/>
          <w:bCs w:val="1"/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Mt 7:13</w:t>
        <w:tab/>
        <w:t xml:space="preserve">Enter by the narrow gate;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wide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gate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broad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way that leads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destruction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there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many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who go in by it. 14 Because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narrow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gate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difficult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way which leads to life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there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few who find 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15 Beware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false prophets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who come to you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sheep's clothing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inwardly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they are ravenous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wolves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16 You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them by their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fruits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.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(3:8,10 repentance; 13:23 understand &amp; apply, reproductive {28:20}; 21:43 God glorifying-look good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17 Even so, every good tree bears good fruit, but a bad tree bears bad fruit. 19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Every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tree that does not bear good fruit is cut down and thrown into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fire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20 Therefore by their fruits you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know/perceive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them. 21 Not everyone who says to Me, 'Lord, Lord,' shall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enter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kingdom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of/from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heaven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(source cf kingdom of/from God)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but he who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does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the will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My Father in heaven</w:t>
      </w:r>
    </w:p>
    <w:p>
      <w:pPr>
        <w:pStyle w:val="Default"/>
        <w:rPr>
          <w:color w:val="000000"/>
          <w:sz w:val="18"/>
          <w:szCs w:val="18"/>
          <w:u w:color="000000"/>
        </w:rPr>
      </w:pPr>
    </w:p>
    <w:p>
      <w:pPr>
        <w:pStyle w:val="Default"/>
        <w:rPr>
          <w:b w:val="1"/>
          <w:bCs w:val="1"/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III. False teachers only tell people what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they want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to hear 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>(for followers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) rather than what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God wants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them to hear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en-US"/>
        </w:rPr>
        <w:t xml:space="preserve"> (for faithfulness)</w:t>
      </w:r>
    </w:p>
    <w:p>
      <w:pPr>
        <w:pStyle w:val="Default"/>
        <w:rPr>
          <w:b w:val="1"/>
          <w:bCs w:val="1"/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Acts  20:26 I testify to you this day that I am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innocent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blood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all men. 27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 have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shunned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declare to you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whole counsel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God.28 Therefore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take heed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yourselves and to all the flock, among which the Holy Spirit has made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overseers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shepherd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church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of God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which He purchased with His own blood.  29 For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this, that after my departure savage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wolves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come in among you, not sparing the flock. 30 Also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from among yourselves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men will rise up, speaking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perverse/distortions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draw away the disciples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after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themselves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31 Therefore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watch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remember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for three years I did not cease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warn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everyone night and day with tears. 32 So now, brethren,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commend/entrust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to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word of His 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which is able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build you up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give you an inherit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ance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among all those who are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sanctified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. c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f P's commission Acts 26:18 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open eyes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....turn them from darkness to light, and from the 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power of Satan to God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, that they may receive 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forgiveness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sins and an 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inheritance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among those who are 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sanctified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by </w:t>
      </w:r>
      <w:r>
        <w:rPr>
          <w:i w:val="1"/>
          <w:iCs w:val="1"/>
          <w:color w:val="000000"/>
          <w:spacing w:val="-3"/>
          <w:sz w:val="20"/>
          <w:szCs w:val="20"/>
          <w:u w:val="single" w:color="000000"/>
          <w:rtl w:val="0"/>
          <w:lang w:val="en-US"/>
        </w:rPr>
        <w:t>faith</w:t>
      </w:r>
      <w:r>
        <w:rPr>
          <w:i w:val="1"/>
          <w:iCs w:val="1"/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in Me</w:t>
      </w:r>
    </w:p>
    <w:p>
      <w:pPr>
        <w:pStyle w:val="Default"/>
        <w:rPr>
          <w:color w:val="000000"/>
          <w:sz w:val="18"/>
          <w:szCs w:val="18"/>
          <w:u w:color="000000"/>
        </w:rPr>
      </w:pP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IV. Accurate faithful belief in the coming Messiah, and His Word is the only salvation from the inevitable future tribulations</w:t>
      </w:r>
    </w:p>
    <w:p>
      <w:pPr>
        <w:pStyle w:val="Default"/>
        <w:rPr>
          <w:color w:val="000000"/>
          <w:spacing w:val="-4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2"/>
          <w:sz w:val="18"/>
          <w:szCs w:val="18"/>
          <w:u w:color="000000"/>
        </w:rPr>
      </w:pP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Rev 12:17 dragon to war cx who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keep the commandments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of God and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hold fast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their testimony re Jesus Christ  13:3 fatal wound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healed.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..the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whole world marveled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and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followed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the beast 6 blaspheme God 7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granted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to him to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make war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with the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saints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and to </w:t>
      </w:r>
      <w:r>
        <w:rPr>
          <w:b w:val="1"/>
          <w:bCs w:val="1"/>
          <w:color w:val="000000"/>
          <w:spacing w:val="-4"/>
          <w:sz w:val="18"/>
          <w:szCs w:val="18"/>
          <w:u w:val="single" w:color="000000"/>
          <w:rtl w:val="0"/>
          <w:lang w:val="en-US"/>
        </w:rPr>
        <w:t>overcome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them 11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I saw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another beast coming up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out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of the earth, two horns like a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lamb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and spoke like a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dragon.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12 he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exercises all the authority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of the first beast,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causes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the earth to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worship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the first beast, whose deadly wound was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healed</w:t>
      </w:r>
      <w:r>
        <w:rPr>
          <w:color w:val="000000"/>
          <w:spacing w:val="-4"/>
          <w:sz w:val="18"/>
          <w:szCs w:val="18"/>
          <w:u w:val="none" w:color="000000"/>
          <w:rtl w:val="0"/>
          <w:lang w:val="en-US"/>
        </w:rPr>
        <w:t xml:space="preserve">. 13 He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performs great signs</w:t>
      </w:r>
      <w:r>
        <w:rPr>
          <w:color w:val="000000"/>
          <w:spacing w:val="-4"/>
          <w:sz w:val="18"/>
          <w:szCs w:val="18"/>
          <w:u w:val="none" w:color="000000"/>
          <w:rtl w:val="0"/>
          <w:lang w:val="en-US"/>
        </w:rPr>
        <w:t xml:space="preserve">,  he even makes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fire come down from heaven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14 he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deceives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those who dwell on the earth by those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signs</w:t>
      </w:r>
      <w:r>
        <w:rPr>
          <w:color w:val="000000"/>
          <w:spacing w:val="-4"/>
          <w:sz w:val="18"/>
          <w:szCs w:val="18"/>
          <w:u w:val="none" w:color="000000"/>
          <w:rtl w:val="0"/>
          <w:lang w:val="en-US"/>
        </w:rPr>
        <w:t>...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15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power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to give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breath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to the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image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of the beast, that the image of the beast should both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speak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and cause as many as would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not worship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the image of the beast to be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killed.</w:t>
      </w:r>
      <w:r>
        <w:rPr>
          <w:color w:val="000000"/>
          <w:spacing w:val="-4"/>
          <w:sz w:val="18"/>
          <w:szCs w:val="18"/>
          <w:u w:val="none" w:color="000000"/>
          <w:rtl w:val="0"/>
          <w:lang w:val="en-US"/>
        </w:rPr>
        <w:t xml:space="preserve"> 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16 He causes all....to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receive a mar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k 17 and that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no one may buy or sell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except one who has the mark or the name of the beast....</w:t>
      </w:r>
    </w:p>
    <w:p>
      <w:pPr>
        <w:pStyle w:val="Default"/>
        <w:rPr>
          <w:color w:val="000000"/>
          <w:spacing w:val="-4"/>
          <w:sz w:val="18"/>
          <w:szCs w:val="18"/>
          <w:u w:color="000000"/>
        </w:rPr>
      </w:pP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Rev 12:11 They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overcame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him by the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blood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of the Lamb and by the </w:t>
      </w:r>
      <w:r>
        <w:rPr>
          <w:color w:val="000000"/>
          <w:spacing w:val="-2"/>
          <w:sz w:val="18"/>
          <w:szCs w:val="18"/>
          <w:u w:val="single" w:color="000000"/>
          <w:rtl w:val="0"/>
          <w:lang w:val="en-US"/>
        </w:rPr>
        <w:t>word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of their t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estimony, and they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did not love their lives to the death</w:t>
      </w:r>
    </w:p>
    <w:p>
      <w:pPr>
        <w:pStyle w:val="Default"/>
        <w:rPr>
          <w:b w:val="1"/>
          <w:bCs w:val="1"/>
          <w:color w:val="000000"/>
          <w:sz w:val="18"/>
          <w:szCs w:val="18"/>
          <w:u w:color="000000"/>
        </w:rPr>
      </w:pP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Rev 20:4: saw thrones... and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judgment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was committed to them. Then I saw the souls of those who had been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beheaded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for their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witness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to Jesus and for the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word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of God, who had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 xml:space="preserve">not worshiped 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the beast or his image, nor received his mark  and they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lived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and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reigned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with Christ for 1000 years.</w:t>
      </w:r>
    </w:p>
    <w:p>
      <w:pPr>
        <w:pStyle w:val="Default"/>
        <w:rPr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Default"/>
        <w:rPr>
          <w:b w:val="1"/>
          <w:bCs w:val="1"/>
          <w:color w:val="000000"/>
          <w:sz w:val="6"/>
          <w:szCs w:val="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V. Truth teachers will sensitively tell people what they need to hear in order to be free now, and happy eternally (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Well done!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)</w:t>
      </w:r>
    </w:p>
    <w:p>
      <w:pPr>
        <w:pStyle w:val="Default"/>
        <w:rPr>
          <w:b w:val="1"/>
          <w:bCs w:val="1"/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2Tim 4:1 I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charge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therefore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before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God and the Lord Jesus Christ, who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judge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living and the dead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appearing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His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kingdom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: 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Preach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word!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ready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out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season.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Reprove/refute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rebuke/censure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exhort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with all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longsuffering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teaching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3 For the time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will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come when they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not endure sound doctrine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acc to their own lusts/desires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because they have itching ears, they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heap up for themselves teachers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4 and they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turn their ears away from the truth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turned aside to fables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5 But you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watchful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all things,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endure afflictions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do the work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an evangelist,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fulfill your ministry.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6 For I am already being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poured out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as a drink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offering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the time of my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departure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at hand. 7 I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fought the good fight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 I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finished the 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I have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kept the 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8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Henceforth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there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laid up/reserved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Col 1:5 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for me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crown of righteousness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which the Lord,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righteous Judge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will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give to me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that Day, and not to me only but also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all who have loved His appearing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pacing w:val="-6"/>
          <w:sz w:val="6"/>
          <w:szCs w:val="6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VI. Noble-minded believers Search the Scriptures and use the Sword of the Spirit to slay the salvation/soul stealing lies of satan</w:t>
      </w:r>
    </w:p>
    <w:p>
      <w:pPr>
        <w:pStyle w:val="Default"/>
        <w:rPr>
          <w:b w:val="1"/>
          <w:bCs w:val="1"/>
          <w:color w:val="000000"/>
          <w:spacing w:val="-6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Eph 6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sword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Spirit which is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Word of God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 Acts 1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7:11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noble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-minded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rcvd word eagerly</w:t>
      </w:r>
      <w:r>
        <w:rPr>
          <w:color w:val="000000"/>
          <w:sz w:val="20"/>
          <w:szCs w:val="20"/>
          <w:u w:color="000000"/>
          <w:rtl w:val="0"/>
          <w:lang w:val="en-US"/>
        </w:rPr>
        <w:t>...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searched  daily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find out whether these things were so.  Titus 1:9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holding fast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trustworthy word as he has been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taught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that he may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able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by sound doctrine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both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admonish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refute/convict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those who oppose.  2Tim 2:24 servant of the Lord must not quarrel but be gentle to all,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teach,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patient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25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humility correcting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those who are in opposition, if God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perhaps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will grant them repentance, so that they may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know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truth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26 and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come to their senses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escape the snare of the devil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having been taken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captive by him to do his will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1. If someone doesn't teach believers to obey what Jesus commanded, are they a false teacher? Difference inaccurate vs false teachers?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2. How can you recognize a false teacher? Popularity(narrow way?)? Fruit (whatever that is??) Miracles? Spec Revelation/Experiences?</w:t>
      </w:r>
    </w:p>
    <w:p>
      <w:pPr>
        <w:pStyle w:val="Default"/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3. What motivates a false teacher? Why do people embrace and follow them? Where is the Holy Spirit of God in convicting and guiding</w:t>
      </w:r>
    </w:p>
    <w:sectPr>
      <w:headerReference w:type="default" r:id="rId4"/>
      <w:footerReference w:type="default" r:id="rId5"/>
      <w:pgSz w:w="12240" w:h="15840" w:orient="portrait"/>
      <w:pgMar w:top="720" w:right="720" w:bottom="864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